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03" w:rsidRPr="000327D7" w:rsidRDefault="00406A03" w:rsidP="00406A03">
      <w:pPr>
        <w:pStyle w:val="NoSpacing"/>
        <w:ind w:left="6480" w:firstLine="720"/>
        <w:rPr>
          <w:rFonts w:ascii="Corbel" w:hAnsi="Corbel"/>
          <w:b/>
          <w:sz w:val="32"/>
          <w:szCs w:val="32"/>
        </w:rPr>
      </w:pPr>
    </w:p>
    <w:p w:rsidR="00406A03" w:rsidRPr="000903FA" w:rsidRDefault="00406A03" w:rsidP="00406A03">
      <w:pPr>
        <w:pStyle w:val="NoSpacing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b/>
          <w:bCs/>
          <w:sz w:val="32"/>
          <w:szCs w:val="32"/>
        </w:rPr>
        <w:t>PUBLIC NOTICE</w:t>
      </w:r>
      <w:r w:rsidRPr="000327D7">
        <w:rPr>
          <w:rFonts w:ascii="Corbel" w:hAnsi="Corbel"/>
          <w:b/>
          <w:bCs/>
          <w:sz w:val="32"/>
          <w:szCs w:val="32"/>
        </w:rPr>
        <w:tab/>
      </w:r>
      <w:r w:rsidRPr="000327D7">
        <w:rPr>
          <w:rFonts w:ascii="Corbel" w:hAnsi="Corbel"/>
          <w:b/>
          <w:bCs/>
          <w:sz w:val="32"/>
          <w:szCs w:val="32"/>
        </w:rPr>
        <w:tab/>
      </w:r>
      <w:r w:rsidRPr="000327D7">
        <w:rPr>
          <w:rFonts w:ascii="Corbel" w:hAnsi="Corbel"/>
          <w:b/>
          <w:bCs/>
          <w:sz w:val="32"/>
          <w:szCs w:val="32"/>
        </w:rPr>
        <w:tab/>
      </w:r>
    </w:p>
    <w:p w:rsidR="00406A03" w:rsidRPr="000327D7" w:rsidRDefault="00406A03" w:rsidP="00406A03">
      <w:pPr>
        <w:pStyle w:val="NoSpacing"/>
        <w:jc w:val="both"/>
        <w:rPr>
          <w:rFonts w:ascii="Corbel" w:hAnsi="Corbel"/>
          <w:sz w:val="32"/>
          <w:szCs w:val="32"/>
        </w:rPr>
      </w:pPr>
    </w:p>
    <w:p w:rsidR="00406A03" w:rsidRPr="000327D7" w:rsidRDefault="00406A03" w:rsidP="00406A03">
      <w:pPr>
        <w:pStyle w:val="NoSpacing"/>
        <w:jc w:val="both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I</w:t>
      </w:r>
      <w:proofErr w:type="gramStart"/>
      <w:r w:rsidRPr="000327D7">
        <w:rPr>
          <w:rFonts w:ascii="Corbel" w:hAnsi="Corbel"/>
          <w:sz w:val="32"/>
          <w:szCs w:val="32"/>
        </w:rPr>
        <w:t>,_</w:t>
      </w:r>
      <w:proofErr w:type="gramEnd"/>
      <w:r w:rsidRPr="000327D7">
        <w:rPr>
          <w:rFonts w:ascii="Corbel" w:hAnsi="Corbel"/>
          <w:sz w:val="32"/>
          <w:szCs w:val="32"/>
        </w:rPr>
        <w:t xml:space="preserve">____________________________ S/O, W/O Sh.______________________ R/O________________________________________________________ intend to Sell Plot No._______ Sector No._____ in Housing Colony, _________________ Jammu to </w:t>
      </w:r>
      <w:proofErr w:type="spellStart"/>
      <w:r w:rsidRPr="000327D7">
        <w:rPr>
          <w:rFonts w:ascii="Corbel" w:hAnsi="Corbel"/>
          <w:sz w:val="32"/>
          <w:szCs w:val="32"/>
        </w:rPr>
        <w:t>Smt</w:t>
      </w:r>
      <w:proofErr w:type="spellEnd"/>
      <w:r w:rsidRPr="000327D7">
        <w:rPr>
          <w:rFonts w:ascii="Corbel" w:hAnsi="Corbel"/>
          <w:sz w:val="32"/>
          <w:szCs w:val="32"/>
        </w:rPr>
        <w:t xml:space="preserve">/Sh. _________________ S/o, W/o Sh.___________ R/o _________________. I have applied for NOC for Sale deed for transfer of ownership rights of above said plot.  Objection, if any, may be conveyed to the Managing Director, J&amp;K Housing Board, Green Belt Park, Gandhi Nagar, </w:t>
      </w:r>
      <w:proofErr w:type="gramStart"/>
      <w:r w:rsidRPr="000327D7">
        <w:rPr>
          <w:rFonts w:ascii="Corbel" w:hAnsi="Corbel"/>
          <w:sz w:val="32"/>
          <w:szCs w:val="32"/>
        </w:rPr>
        <w:t>Jammu</w:t>
      </w:r>
      <w:proofErr w:type="gramEnd"/>
      <w:r w:rsidRPr="000327D7">
        <w:rPr>
          <w:rFonts w:ascii="Corbel" w:hAnsi="Corbel"/>
          <w:sz w:val="32"/>
          <w:szCs w:val="32"/>
        </w:rPr>
        <w:t xml:space="preserve"> within a period of 15 days from the date of publication of this Notice.  However, no objection will be entertained after the expiry of the above said period.</w:t>
      </w:r>
    </w:p>
    <w:p w:rsidR="00406A03" w:rsidRPr="000327D7" w:rsidRDefault="00406A03" w:rsidP="00406A03">
      <w:pPr>
        <w:pStyle w:val="NoSpacing"/>
        <w:ind w:left="6480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Name:</w:t>
      </w:r>
    </w:p>
    <w:p w:rsidR="00406A03" w:rsidRPr="000327D7" w:rsidRDefault="00406A03" w:rsidP="00406A03">
      <w:pPr>
        <w:pStyle w:val="NoSpacing"/>
        <w:ind w:left="6480"/>
        <w:rPr>
          <w:rFonts w:ascii="Corbel" w:hAnsi="Corbel"/>
          <w:sz w:val="32"/>
          <w:szCs w:val="32"/>
        </w:rPr>
      </w:pPr>
      <w:proofErr w:type="gramStart"/>
      <w:r w:rsidRPr="000327D7">
        <w:rPr>
          <w:rFonts w:ascii="Corbel" w:hAnsi="Corbel"/>
          <w:sz w:val="32"/>
          <w:szCs w:val="32"/>
        </w:rPr>
        <w:t>S/O, W/O Sh.</w:t>
      </w:r>
      <w:proofErr w:type="gramEnd"/>
    </w:p>
    <w:p w:rsidR="00406A03" w:rsidRDefault="00406A03" w:rsidP="00406A03">
      <w:pPr>
        <w:pStyle w:val="NoSpacing"/>
        <w:ind w:left="6480"/>
        <w:rPr>
          <w:rFonts w:ascii="Corbel" w:hAnsi="Corbel"/>
          <w:sz w:val="32"/>
          <w:szCs w:val="32"/>
        </w:rPr>
      </w:pPr>
      <w:r w:rsidRPr="000327D7">
        <w:rPr>
          <w:rFonts w:ascii="Corbel" w:hAnsi="Corbel"/>
          <w:sz w:val="32"/>
          <w:szCs w:val="32"/>
        </w:rPr>
        <w:t>R/O</w:t>
      </w: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A03"/>
    <w:rsid w:val="00014824"/>
    <w:rsid w:val="0040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06A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406A0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Grizli777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2024-08-28T12:06:00Z</dcterms:created>
  <dcterms:modified xsi:type="dcterms:W3CDTF">2024-08-28T12:06:00Z</dcterms:modified>
</cp:coreProperties>
</file>